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Look w:val="04A0" w:firstRow="1" w:lastRow="0" w:firstColumn="1" w:lastColumn="0" w:noHBand="0" w:noVBand="1"/>
      </w:tblPr>
      <w:tblGrid>
        <w:gridCol w:w="960"/>
        <w:gridCol w:w="4240"/>
        <w:gridCol w:w="1540"/>
        <w:gridCol w:w="2960"/>
      </w:tblGrid>
      <w:tr w:rsidR="00987904" w:rsidRPr="00987904" w:rsidTr="00987904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987904" w:rsidRPr="00987904" w:rsidTr="00987904">
        <w:trPr>
          <w:trHeight w:val="192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Тарифы на электрическую энергию (мощность), поставляемую по договорам энергоснабжения покупателям, энергопринимающие устройства которых присоединены к электрическим сетям сетевой организации через энергетические установки производителей электрической энергии, за исключением электрической энергии (мощности), поставляемой населению и приравненным к нему категориям потребителей </w:t>
            </w:r>
          </w:p>
        </w:tc>
      </w:tr>
      <w:tr w:rsidR="00987904" w:rsidRPr="00987904" w:rsidTr="00987904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"Охинская ТЭЦ" на 2024 год</w:t>
            </w:r>
          </w:p>
        </w:tc>
      </w:tr>
      <w:tr w:rsidR="00987904" w:rsidRPr="00987904" w:rsidTr="00DF441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Цена(тариф)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01.01.2024 по 31.12.2024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904" w:rsidRPr="00987904" w:rsidTr="00DF441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(тарифы указываются без НДС)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</w:tr>
      <w:tr w:rsidR="00987904" w:rsidRPr="00987904" w:rsidTr="00DF441F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средневзвешенная стоимость электроэнергии (мощности)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</w:tr>
      <w:tr w:rsidR="00987904" w:rsidRPr="00987904" w:rsidTr="00DF441F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передаче единицы электрической энергии (мощности)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инфраструктурные платежи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987904" w:rsidRPr="00987904" w:rsidTr="00DF441F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сбытовая надбавка гарантирующего поставщика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ночная зона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полупиковая зона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пиковая зона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12,03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ночная зона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987904" w:rsidRPr="00987904" w:rsidTr="00DF441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дневная зона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04" w:rsidRPr="00987904" w:rsidRDefault="00987904" w:rsidP="009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</w:tr>
    </w:tbl>
    <w:p w:rsidR="00A35C17" w:rsidRPr="001B4DBB" w:rsidRDefault="00A35C17" w:rsidP="001B4DBB"/>
    <w:sectPr w:rsidR="00A35C17" w:rsidRPr="001B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DF"/>
    <w:rsid w:val="001B4DBB"/>
    <w:rsid w:val="002655DF"/>
    <w:rsid w:val="00490768"/>
    <w:rsid w:val="00987904"/>
    <w:rsid w:val="00A35C17"/>
    <w:rsid w:val="00D70AE2"/>
    <w:rsid w:val="00D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12D3-BCB8-4E62-BDDF-6D48B240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Сухоцкая Юлия Валерьевна</dc:creator>
  <cp:keywords/>
  <dc:description/>
  <cp:lastModifiedBy>Мандрикова Анна Юрьевна</cp:lastModifiedBy>
  <cp:revision>7</cp:revision>
  <dcterms:created xsi:type="dcterms:W3CDTF">2022-04-17T22:20:00Z</dcterms:created>
  <dcterms:modified xsi:type="dcterms:W3CDTF">2023-04-17T03:15:00Z</dcterms:modified>
</cp:coreProperties>
</file>